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3C9B" w14:textId="77777777" w:rsidR="00493D84" w:rsidRDefault="00493D84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2AE3D3" w14:textId="77777777" w:rsidR="002D0971" w:rsidRDefault="002D0971" w:rsidP="002D0971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IV</w:t>
      </w:r>
    </w:p>
    <w:p w14:paraId="4272BD24" w14:textId="77777777" w:rsidR="00493D84" w:rsidRDefault="00AD7D4D">
      <w:pPr>
        <w:tabs>
          <w:tab w:val="center" w:pos="4419"/>
          <w:tab w:val="right" w:pos="8838"/>
        </w:tabs>
        <w:jc w:val="center"/>
      </w:pPr>
      <w:r>
        <w:rPr>
          <w:rFonts w:asciiTheme="minorHAnsi" w:eastAsia="Arial" w:hAnsiTheme="minorHAnsi" w:cs="Arial"/>
          <w:b/>
          <w:color w:val="000000"/>
        </w:rPr>
        <w:t>RELATÓRIO DE ATIVIDADES DE ESTÁGIO</w:t>
      </w:r>
    </w:p>
    <w:p w14:paraId="46CEDD5B" w14:textId="77777777" w:rsidR="00493D84" w:rsidRDefault="00493D84">
      <w:pPr>
        <w:pStyle w:val="Default"/>
        <w:ind w:firstLine="709"/>
        <w:rPr>
          <w:rFonts w:asciiTheme="minorHAnsi" w:hAnsiTheme="minorHAnsi"/>
        </w:rPr>
      </w:pPr>
    </w:p>
    <w:p w14:paraId="090EBD49" w14:textId="44C2557F" w:rsidR="00493D84" w:rsidRDefault="00AD7D4D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presente Relatório de Atividades atende ao inciso IV do artigo 7º da Lei n</w:t>
      </w:r>
      <w:r w:rsidR="003C6C3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11.788/2008 e deve ser preenchido pelo(a) </w:t>
      </w:r>
      <w:r>
        <w:rPr>
          <w:rFonts w:asciiTheme="minorHAnsi" w:hAnsiTheme="minorHAnsi" w:cs="Arial"/>
          <w:b/>
          <w:bCs/>
        </w:rPr>
        <w:t xml:space="preserve">Estagiário(a) e pelo(a) Supervisor(a)/Preceptor(a) da Parte Concedente </w:t>
      </w:r>
      <w:r>
        <w:rPr>
          <w:rFonts w:asciiTheme="minorHAnsi" w:hAnsiTheme="minorHAnsi" w:cs="Arial"/>
        </w:rPr>
        <w:t>e apresentado ao(à) professor(a) orientador(a), nos termos da Instrução Normativa PROGRAD/UFSM n</w:t>
      </w:r>
      <w:r w:rsidR="003C6C3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2D0971">
        <w:rPr>
          <w:rFonts w:asciiTheme="minorHAnsi" w:hAnsiTheme="minorHAnsi" w:cs="Arial"/>
        </w:rPr>
        <w:t>0</w:t>
      </w:r>
      <w:r w:rsidR="00F062A3">
        <w:rPr>
          <w:rFonts w:asciiTheme="minorHAnsi" w:hAnsiTheme="minorHAnsi" w:cs="Arial"/>
        </w:rPr>
        <w:t>0</w:t>
      </w:r>
      <w:r w:rsidR="002D0971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/202</w:t>
      </w:r>
      <w:r w:rsidR="003C6C3F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</w:p>
    <w:p w14:paraId="6E56B76F" w14:textId="77777777" w:rsidR="001550CC" w:rsidRDefault="001550CC">
      <w:pPr>
        <w:ind w:firstLine="709"/>
        <w:jc w:val="both"/>
        <w:rPr>
          <w:rFonts w:asciiTheme="minorHAnsi" w:hAnsiTheme="minorHAnsi" w:cs="Arial"/>
        </w:rPr>
      </w:pPr>
    </w:p>
    <w:tbl>
      <w:tblPr>
        <w:tblStyle w:val="Tabelacomgrade"/>
        <w:tblW w:w="10152" w:type="dxa"/>
        <w:tblInd w:w="91" w:type="dxa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4"/>
        <w:gridCol w:w="2967"/>
        <w:gridCol w:w="3541"/>
      </w:tblGrid>
      <w:tr w:rsidR="00493D84" w14:paraId="75812B08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1580491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NÚMERO DO PROCESSO DE ESTÁGIO (NUP) [se houver]: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C82AA1D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775CC1C5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493D84" w14:paraId="4B8433B4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BC4E4A3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567736E5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9C06F36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45A5FF6E" w14:textId="77777777" w:rsidTr="00F062A3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81C596" w14:textId="731D7B39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Curso</w:t>
            </w:r>
            <w:r w:rsidR="001550CC">
              <w:rPr>
                <w:rFonts w:asciiTheme="minorHAnsi" w:hAnsiTheme="minorHAnsi" w:cs="Arial"/>
                <w:sz w:val="20"/>
                <w:szCs w:val="20"/>
              </w:rPr>
              <w:t>: Engenharia Química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B85CF87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77452F" w14:textId="55269762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Turno</w:t>
            </w:r>
            <w:r w:rsidR="001550CC">
              <w:rPr>
                <w:rFonts w:asciiTheme="minorHAnsi" w:hAnsiTheme="minorHAnsi" w:cs="Arial"/>
                <w:sz w:val="20"/>
                <w:szCs w:val="20"/>
              </w:rPr>
              <w:t>: Diurno</w:t>
            </w:r>
          </w:p>
        </w:tc>
      </w:tr>
      <w:tr w:rsidR="00493D84" w14:paraId="2543A2EC" w14:textId="77777777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44F342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C34EBB7" w14:textId="77777777"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25FA7C2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2ECE109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493D84" w14:paraId="733758D5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B37FB7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1EC2C877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57DCE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6F73CEE8" w14:textId="77777777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1912D56" w14:textId="77777777" w:rsidR="00493D84" w:rsidRDefault="00AD7D4D" w:rsidP="005E6B2B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985073F" w14:textId="77777777" w:rsidR="00493D84" w:rsidRDefault="00AD7D4D" w:rsidP="005E6B2B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415009F0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D57E03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493D84" w14:paraId="503D7CDC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9A15A7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3AC90B9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1EBF1E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51001E3B" w14:textId="77777777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38E690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7F22EF3" w14:textId="77777777"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D6D73BB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0C94A43D" w14:textId="77777777" w:rsidR="00493D84" w:rsidRDefault="00AD7D4D">
            <w:r>
              <w:rPr>
                <w:rFonts w:asciiTheme="minorHAnsi" w:hAnsiTheme="minorHAnsi" w:cs="Arial"/>
                <w:b/>
                <w:sz w:val="20"/>
                <w:szCs w:val="20"/>
              </w:rPr>
              <w:t>RELATÓRIO REFERENTE AO PERÍODO DE</w:t>
            </w:r>
          </w:p>
        </w:tc>
      </w:tr>
      <w:tr w:rsidR="00493D84" w14:paraId="5C87130B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AFD8FEC" w14:textId="77777777" w:rsidR="00493D84" w:rsidRDefault="005E6B2B" w:rsidP="005E6B2B"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>de 20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___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20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___</w:t>
            </w:r>
          </w:p>
        </w:tc>
      </w:tr>
      <w:tr w:rsidR="00493D84" w14:paraId="26B29FA0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4F283AF" w14:textId="77777777"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 xml:space="preserve">Carga horária total desenvolvida no período: </w:t>
            </w:r>
            <w:r w:rsidRPr="005E6B2B">
              <w:rPr>
                <w:rFonts w:asciiTheme="minorHAnsi" w:hAnsiTheme="minorHAnsi" w:cs="Arial"/>
                <w:color w:val="FF0000"/>
                <w:sz w:val="20"/>
                <w:szCs w:val="20"/>
              </w:rPr>
              <w:t>_______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horas</w:t>
            </w:r>
          </w:p>
        </w:tc>
      </w:tr>
      <w:tr w:rsidR="00493D84" w14:paraId="3F3E4279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41" w:type="dxa"/>
            </w:tcMar>
          </w:tcPr>
          <w:p w14:paraId="2DA288CE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INFORMAÇÕES A SEREM PREENCHIDAS </w:t>
            </w:r>
          </w:p>
          <w:p w14:paraId="4F670BD8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PELO(A) ESTAGIÁRIO(A)</w:t>
            </w:r>
          </w:p>
        </w:tc>
      </w:tr>
      <w:tr w:rsidR="00493D84" w14:paraId="38F575FA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5288F01A" w14:textId="77777777" w:rsidR="00493D84" w:rsidRDefault="00AD7D4D">
            <w:pPr>
              <w:pStyle w:val="Default"/>
              <w:tabs>
                <w:tab w:val="left" w:pos="-74"/>
                <w:tab w:val="left" w:pos="0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Faça uma breve apresentação do campo de estágio (parte concedente). Mencione as principais atividades, os produtos e/ou serviços desenvolvidos e indique</w:t>
            </w:r>
            <w:r w:rsidR="0029041A">
              <w:rPr>
                <w:rFonts w:asciiTheme="minorHAnsi" w:hAnsiTheme="minorHAnsi" w:cs="Arial"/>
                <w:sz w:val="20"/>
                <w:szCs w:val="20"/>
              </w:rPr>
              <w:t xml:space="preserve"> outras informações que considere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relevantes (nº de colaboradores, estrutura, metas,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  <w:p w14:paraId="6A6FEE9C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21B65A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5D992D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eastAsia="Arial" w:hAnsiTheme="minorHAnsi" w:cs="Arial"/>
                <w:b/>
              </w:rPr>
            </w:pPr>
          </w:p>
          <w:p w14:paraId="64CA1E33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eastAsia="Arial" w:hAnsiTheme="minorHAnsi" w:cs="Arial"/>
                <w:b/>
              </w:rPr>
            </w:pPr>
          </w:p>
        </w:tc>
      </w:tr>
      <w:tr w:rsidR="00493D84" w14:paraId="263899CD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3BBBBD6E" w14:textId="77777777" w:rsidR="00493D84" w:rsidRDefault="00AD7D4D">
            <w:pPr>
              <w:pStyle w:val="Default"/>
              <w:tabs>
                <w:tab w:val="left" w:pos="-74"/>
                <w:tab w:val="left" w:pos="0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Faça uma apreciação sobre o desenvolvimento do estágio. Descreva as atividades realizadas no período, considerando o que foi planejado, bem como os limites e os desafios vivenciados.</w:t>
            </w:r>
          </w:p>
          <w:p w14:paraId="2C5EF4FC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E94116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72C527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02530A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 w14:paraId="7BFC9844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47107EA" w14:textId="77777777" w:rsidR="00493D84" w:rsidRDefault="00AD7D4D">
            <w:pPr>
              <w:pStyle w:val="Default"/>
              <w:tabs>
                <w:tab w:val="left" w:pos="34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Considerando as atividades realizadas até o momento, relate como o desenvolvimento do estágio tem contribuído/contribuiu para a sua formação e também como as disciplinas realizadas ao longo do curso de graduação ao auxiliaram no desempenho das tarefas no ambiente profissional.</w:t>
            </w:r>
          </w:p>
          <w:p w14:paraId="5F498FEC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232A80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223B33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461766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 w14:paraId="1B8848B8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246A5E58" w14:textId="77777777" w:rsidR="00493D84" w:rsidRDefault="00AD7D4D">
            <w:pPr>
              <w:pStyle w:val="Default"/>
              <w:tabs>
                <w:tab w:val="left" w:pos="34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Outras observações (opcional).</w:t>
            </w:r>
          </w:p>
          <w:p w14:paraId="1FB21057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29A031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F32F53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6B4D7B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 w14:paraId="591746AF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41" w:type="dxa"/>
            </w:tcMar>
          </w:tcPr>
          <w:p w14:paraId="565A76EF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INFORMAÇÕES A SEREM PREENCHIDAS </w:t>
            </w:r>
          </w:p>
          <w:p w14:paraId="6791A296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PELO(A) SUPERVISOR(A)/PRECEPTOR(A)</w:t>
            </w:r>
          </w:p>
        </w:tc>
      </w:tr>
      <w:tr w:rsidR="00493D84" w14:paraId="4AD53126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CFF7A84" w14:textId="77777777" w:rsidR="00493D84" w:rsidRDefault="00AD7D4D">
            <w:pPr>
              <w:jc w:val="both"/>
            </w:pPr>
            <w:r>
              <w:rPr>
                <w:rFonts w:asciiTheme="minorHAnsi" w:hAnsiTheme="minorHAnsi" w:cs="Arial"/>
                <w:sz w:val="20"/>
              </w:rPr>
              <w:t>Descreva a atuação do(a) estagiário(a), considerando o planejamento elaborado e o domínio teórico-prático necessário para o desenvolvimento das atividades, bem como os limites e os desafios vivenciados no ambiente profissional.</w:t>
            </w:r>
          </w:p>
          <w:p w14:paraId="200C1D14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BC45D50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3C7FC3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6FE0A12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493D84" w14:paraId="6550C5D6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FCB6C1F" w14:textId="77777777" w:rsidR="00493D84" w:rsidRDefault="00AD7D4D">
            <w:pPr>
              <w:jc w:val="both"/>
            </w:pPr>
            <w:r>
              <w:rPr>
                <w:rFonts w:asciiTheme="minorHAnsi" w:hAnsiTheme="minorHAnsi" w:cs="Arial"/>
                <w:sz w:val="20"/>
              </w:rPr>
              <w:t>Descreva a atuação do(a) estagiário(a) em termos de responsabilidade e pontualidade no desenvolvimento das tarefas, indicando também se houve comportamento pró-ativo na solução de problemas e no envolvimento com a equipe de trabalho.</w:t>
            </w:r>
          </w:p>
          <w:p w14:paraId="69FFE1FC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188D8326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7ED134A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2D09A020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493D84" w14:paraId="0361C1A5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6C29741" w14:textId="77777777" w:rsidR="00493D84" w:rsidRDefault="00AD7D4D">
            <w:pPr>
              <w:jc w:val="both"/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Outras observações (opcional).</w:t>
            </w:r>
          </w:p>
          <w:p w14:paraId="523183C3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50989FF0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A3C9AB3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520776B4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4E79C8" w14:textId="77777777" w:rsidR="00493D84" w:rsidRDefault="00493D84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A2D941" w14:textId="77777777" w:rsidR="00493D84" w:rsidRPr="005E6B2B" w:rsidRDefault="005E6B2B" w:rsidP="005E6B2B">
      <w:pPr>
        <w:jc w:val="center"/>
        <w:rPr>
          <w:rFonts w:ascii="Calibri" w:eastAsia="Arial" w:hAnsi="Calibri" w:cs="Arial"/>
          <w:color w:val="FF0000"/>
        </w:rPr>
      </w:pPr>
      <w:r w:rsidRPr="005E6B2B">
        <w:rPr>
          <w:rFonts w:ascii="Calibri" w:eastAsia="Arial" w:hAnsi="Calibri" w:cs="Arial"/>
          <w:color w:val="FF0000"/>
        </w:rPr>
        <w:t>Município</w:t>
      </w:r>
      <w:r w:rsidR="00AD7D4D" w:rsidRPr="005E6B2B">
        <w:rPr>
          <w:rFonts w:ascii="Calibri" w:eastAsia="Arial" w:hAnsi="Calibri" w:cs="Arial"/>
          <w:color w:val="FF0000"/>
        </w:rPr>
        <w:t>,</w:t>
      </w:r>
      <w:r w:rsidRPr="005E6B2B">
        <w:rPr>
          <w:rFonts w:ascii="Calibri" w:eastAsia="Arial" w:hAnsi="Calibri" w:cs="Arial"/>
          <w:color w:val="FF0000"/>
        </w:rPr>
        <w:t xml:space="preserve"> dia</w:t>
      </w:r>
      <w:r w:rsidR="00AD7D4D" w:rsidRPr="005E6B2B">
        <w:rPr>
          <w:rFonts w:ascii="Calibri" w:eastAsia="Arial" w:hAnsi="Calibri" w:cs="Arial"/>
          <w:color w:val="FF0000"/>
        </w:rPr>
        <w:t xml:space="preserve"> de </w:t>
      </w:r>
      <w:r w:rsidRPr="005E6B2B">
        <w:rPr>
          <w:rFonts w:ascii="Calibri" w:eastAsia="Arial" w:hAnsi="Calibri" w:cs="Arial"/>
          <w:color w:val="FF0000"/>
        </w:rPr>
        <w:t>mês</w:t>
      </w:r>
      <w:r w:rsidR="00AD7D4D" w:rsidRPr="005E6B2B">
        <w:rPr>
          <w:rFonts w:ascii="Calibri" w:eastAsia="Arial" w:hAnsi="Calibri" w:cs="Arial"/>
          <w:color w:val="FF0000"/>
        </w:rPr>
        <w:t xml:space="preserve"> de </w:t>
      </w:r>
      <w:r w:rsidRPr="005E6B2B">
        <w:rPr>
          <w:rFonts w:ascii="Calibri" w:eastAsia="Arial" w:hAnsi="Calibri" w:cs="Arial"/>
          <w:color w:val="FF0000"/>
        </w:rPr>
        <w:t>ano.</w:t>
      </w:r>
    </w:p>
    <w:p w14:paraId="63756628" w14:textId="77777777" w:rsidR="00493D84" w:rsidRDefault="00493D84">
      <w:pPr>
        <w:jc w:val="center"/>
        <w:rPr>
          <w:rFonts w:eastAsia="Arial" w:cs="Arial"/>
          <w:color w:val="000000"/>
        </w:rPr>
      </w:pPr>
    </w:p>
    <w:p w14:paraId="29DCFAAD" w14:textId="77777777" w:rsidR="0029041A" w:rsidRDefault="0029041A">
      <w:pPr>
        <w:jc w:val="center"/>
        <w:rPr>
          <w:rFonts w:eastAsia="Arial" w:cs="Arial"/>
          <w:color w:val="000000"/>
        </w:rPr>
      </w:pPr>
    </w:p>
    <w:p w14:paraId="1D899924" w14:textId="77777777" w:rsidR="00493D84" w:rsidRDefault="00AD7D4D">
      <w:pPr>
        <w:jc w:val="center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________________________</w:t>
      </w:r>
    </w:p>
    <w:p w14:paraId="42C4A8D5" w14:textId="77777777" w:rsidR="00493D84" w:rsidRDefault="00AD7D4D">
      <w:pPr>
        <w:jc w:val="center"/>
        <w:rPr>
          <w:rFonts w:asciiTheme="minorHAnsi" w:eastAsia="Arial" w:hAnsiTheme="minorHAnsi" w:cs="Arial"/>
          <w:color w:val="FF0000"/>
        </w:rPr>
      </w:pPr>
      <w:r>
        <w:rPr>
          <w:rFonts w:asciiTheme="minorHAnsi" w:eastAsia="Arial" w:hAnsiTheme="minorHAnsi" w:cs="Arial"/>
        </w:rPr>
        <w:t>Assinatura do(a) Estagiário(a)</w:t>
      </w:r>
    </w:p>
    <w:p w14:paraId="0D8DDA69" w14:textId="77777777" w:rsidR="00493D84" w:rsidRDefault="00493D84">
      <w:pPr>
        <w:jc w:val="center"/>
        <w:rPr>
          <w:rFonts w:asciiTheme="minorHAnsi" w:eastAsia="Arial" w:hAnsiTheme="minorHAnsi" w:cs="Arial"/>
        </w:rPr>
      </w:pPr>
    </w:p>
    <w:p w14:paraId="16009842" w14:textId="77777777" w:rsidR="00493D84" w:rsidRDefault="00493D84">
      <w:pPr>
        <w:jc w:val="center"/>
        <w:rPr>
          <w:rFonts w:asciiTheme="minorHAnsi" w:eastAsia="Arial" w:hAnsiTheme="minorHAnsi" w:cs="Arial"/>
        </w:rPr>
      </w:pPr>
    </w:p>
    <w:p w14:paraId="2FDDD29A" w14:textId="48191E8A"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</w:t>
      </w:r>
      <w:r w:rsidR="008C6206">
        <w:rPr>
          <w:rFonts w:asciiTheme="minorHAnsi" w:eastAsia="Arial" w:hAnsiTheme="minorHAnsi" w:cs="Arial"/>
        </w:rPr>
        <w:t>_____</w:t>
      </w:r>
      <w:r>
        <w:rPr>
          <w:rFonts w:asciiTheme="minorHAnsi" w:eastAsia="Arial" w:hAnsiTheme="minorHAnsi" w:cs="Arial"/>
        </w:rPr>
        <w:t xml:space="preserve">_________________  </w:t>
      </w:r>
      <w:r w:rsidR="008C6206">
        <w:rPr>
          <w:rFonts w:asciiTheme="minorHAnsi" w:eastAsia="Arial" w:hAnsiTheme="minorHAnsi" w:cs="Arial"/>
        </w:rPr>
        <w:t xml:space="preserve">     </w:t>
      </w:r>
      <w:r>
        <w:rPr>
          <w:rFonts w:asciiTheme="minorHAnsi" w:eastAsia="Arial" w:hAnsiTheme="minorHAnsi" w:cs="Arial"/>
        </w:rPr>
        <w:t xml:space="preserve">           _________________________</w:t>
      </w:r>
    </w:p>
    <w:p w14:paraId="6BE52161" w14:textId="77777777"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Assinatura do(a) Supervisor(a)/                            Ciência do(a) Professor(a)</w:t>
      </w:r>
    </w:p>
    <w:p w14:paraId="503E725C" w14:textId="77777777"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Preceptor(</w:t>
      </w:r>
      <w:proofErr w:type="gramStart"/>
      <w:r>
        <w:rPr>
          <w:rFonts w:asciiTheme="minorHAnsi" w:eastAsia="Arial" w:hAnsiTheme="minorHAnsi" w:cs="Arial"/>
        </w:rPr>
        <w:t xml:space="preserve">a)   </w:t>
      </w:r>
      <w:proofErr w:type="gramEnd"/>
      <w:r>
        <w:rPr>
          <w:rFonts w:asciiTheme="minorHAnsi" w:eastAsia="Arial" w:hAnsiTheme="minorHAnsi" w:cs="Arial"/>
        </w:rPr>
        <w:t xml:space="preserve">                                                       Orientador(a)                </w:t>
      </w:r>
    </w:p>
    <w:p w14:paraId="55F3975B" w14:textId="77777777" w:rsidR="00493D84" w:rsidRDefault="00493D8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</w:p>
    <w:p w14:paraId="7D026143" w14:textId="77777777" w:rsidR="00493D84" w:rsidRDefault="00493D8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</w:p>
    <w:p w14:paraId="5F5A340F" w14:textId="77777777" w:rsidR="00493D84" w:rsidRDefault="00AD7D4D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493D84" w:rsidSect="00493D84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A98C" w14:textId="77777777" w:rsidR="00DB7D16" w:rsidRDefault="00DB7D16" w:rsidP="00493D84">
      <w:r>
        <w:separator/>
      </w:r>
    </w:p>
  </w:endnote>
  <w:endnote w:type="continuationSeparator" w:id="0">
    <w:p w14:paraId="56E45275" w14:textId="77777777" w:rsidR="00DB7D16" w:rsidRDefault="00DB7D16" w:rsidP="0049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0862" w14:textId="77777777"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PAGE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NUMPAGES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</w:p>
  <w:p w14:paraId="2D728EAA" w14:textId="77777777" w:rsidR="00493D84" w:rsidRDefault="00493D84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EB6D" w14:textId="77777777"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0427B5">
      <w:rPr>
        <w:rFonts w:asciiTheme="minorHAnsi" w:hAnsiTheme="minorHAnsi" w:cs="Arial"/>
        <w:color w:val="000000"/>
        <w:sz w:val="18"/>
        <w:szCs w:val="18"/>
      </w:rPr>
      <w:t>.</w:t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</w:t>
    </w:r>
    <w:r w:rsidR="002D0971">
      <w:rPr>
        <w:rFonts w:asciiTheme="minorHAnsi" w:hAnsiTheme="minorHAnsi" w:cs="Arial"/>
        <w:color w:val="000000"/>
        <w:sz w:val="18"/>
        <w:szCs w:val="18"/>
      </w:rPr>
      <w:t>0</w:t>
    </w:r>
    <w:r w:rsidR="00F062A3">
      <w:rPr>
        <w:rFonts w:asciiTheme="minorHAnsi" w:hAnsiTheme="minorHAnsi" w:cs="Arial"/>
        <w:color w:val="000000"/>
        <w:sz w:val="18"/>
        <w:szCs w:val="18"/>
      </w:rPr>
      <w:t>0</w:t>
    </w:r>
    <w:r w:rsidR="002D0971">
      <w:rPr>
        <w:rFonts w:asciiTheme="minorHAnsi" w:hAnsiTheme="minorHAnsi" w:cs="Arial"/>
        <w:color w:val="000000"/>
        <w:sz w:val="18"/>
        <w:szCs w:val="18"/>
      </w:rPr>
      <w:t>1</w:t>
    </w:r>
    <w:r w:rsidRPr="0029041A">
      <w:rPr>
        <w:rFonts w:asciiTheme="minorHAnsi" w:hAnsiTheme="minorHAnsi" w:cs="Arial"/>
        <w:color w:val="000000"/>
        <w:sz w:val="18"/>
        <w:szCs w:val="18"/>
      </w:rPr>
      <w:t>/202</w:t>
    </w:r>
    <w:r w:rsidR="000427B5">
      <w:rPr>
        <w:rFonts w:asciiTheme="minorHAnsi" w:hAnsiTheme="minorHAnsi" w:cs="Arial"/>
        <w:color w:val="000000"/>
        <w:sz w:val="18"/>
        <w:szCs w:val="18"/>
      </w:rPr>
      <w:t>2</w:t>
    </w:r>
  </w:p>
  <w:p w14:paraId="0BCB8AD8" w14:textId="77777777"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PAGE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1</w:t>
    </w:r>
    <w:r w:rsidR="006D4F07" w:rsidRPr="0029041A">
      <w:rPr>
        <w:rFonts w:asciiTheme="minorHAnsi" w:hAnsiTheme="minorHAnsi"/>
        <w:sz w:val="18"/>
        <w:szCs w:val="18"/>
      </w:rPr>
      <w:fldChar w:fldCharType="end"/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NUMPAGES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</w:p>
  <w:p w14:paraId="1A9A3692" w14:textId="77777777" w:rsidR="00493D84" w:rsidRDefault="00493D8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B96B" w14:textId="77777777" w:rsidR="00DB7D16" w:rsidRDefault="00DB7D16" w:rsidP="00493D84">
      <w:r>
        <w:separator/>
      </w:r>
    </w:p>
  </w:footnote>
  <w:footnote w:type="continuationSeparator" w:id="0">
    <w:p w14:paraId="3848BD48" w14:textId="77777777" w:rsidR="00DB7D16" w:rsidRDefault="00DB7D16" w:rsidP="0049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3CD3" w14:textId="77777777" w:rsidR="00493D84" w:rsidRDefault="0029041A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29041A">
      <w:rPr>
        <w:noProof/>
        <w:color w:val="000000"/>
        <w:sz w:val="16"/>
        <w:szCs w:val="16"/>
      </w:rPr>
      <w:drawing>
        <wp:inline distT="0" distB="0" distL="0" distR="0" wp14:anchorId="6FAA466C" wp14:editId="725C872E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B553C6" w14:textId="77777777" w:rsidR="0029041A" w:rsidRPr="002759E4" w:rsidRDefault="0029041A" w:rsidP="0029041A">
    <w:pPr>
      <w:jc w:val="center"/>
    </w:pPr>
    <w:r w:rsidRPr="002759E4">
      <w:rPr>
        <w:rFonts w:ascii="Calibri" w:hAnsi="Calibri" w:cs="Calibri"/>
      </w:rPr>
      <w:t>MINISTÉRIO DA EDUCAÇÃO</w:t>
    </w:r>
  </w:p>
  <w:p w14:paraId="615BCD10" w14:textId="77777777" w:rsidR="0029041A" w:rsidRDefault="0029041A" w:rsidP="0029041A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84"/>
    <w:rsid w:val="000427B5"/>
    <w:rsid w:val="001550CC"/>
    <w:rsid w:val="0029041A"/>
    <w:rsid w:val="002D0971"/>
    <w:rsid w:val="003C6C3F"/>
    <w:rsid w:val="00493D84"/>
    <w:rsid w:val="005E6B2B"/>
    <w:rsid w:val="00643EBA"/>
    <w:rsid w:val="006D4F07"/>
    <w:rsid w:val="00831101"/>
    <w:rsid w:val="008B2516"/>
    <w:rsid w:val="008C6206"/>
    <w:rsid w:val="00962219"/>
    <w:rsid w:val="00A91BE1"/>
    <w:rsid w:val="00AD7D4D"/>
    <w:rsid w:val="00C11C88"/>
    <w:rsid w:val="00DB7D16"/>
    <w:rsid w:val="00EB1610"/>
    <w:rsid w:val="00F062A3"/>
    <w:rsid w:val="00F4632C"/>
    <w:rsid w:val="00F61ABB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C01A"/>
  <w15:docId w15:val="{D0D7A79F-5EBE-4F38-A923-C257DA9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381CC8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05E31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05E31"/>
    <w:rPr>
      <w:color w:val="00000A"/>
      <w:sz w:val="24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6E730D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6E730D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381CC8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6E730D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6E730D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74F96"/>
    <w:rPr>
      <w:color w:val="000000"/>
      <w:sz w:val="24"/>
    </w:rPr>
  </w:style>
  <w:style w:type="paragraph" w:customStyle="1" w:styleId="Contedodoquadro">
    <w:name w:val="Conteúdo do quadro"/>
    <w:basedOn w:val="Normal"/>
    <w:qFormat/>
    <w:rsid w:val="00381CC8"/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29041A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29041A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29041A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29041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2D159608-E784-494B-8FF3-3EC20C751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12</cp:revision>
  <cp:lastPrinted>2021-12-14T17:22:00Z</cp:lastPrinted>
  <dcterms:created xsi:type="dcterms:W3CDTF">2021-11-26T19:12:00Z</dcterms:created>
  <dcterms:modified xsi:type="dcterms:W3CDTF">2022-04-04T13:08:00Z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