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86" w:rsidRPr="00964E86" w:rsidRDefault="00964E86" w:rsidP="00964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E86">
        <w:rPr>
          <w:rFonts w:ascii="Times New Roman" w:hAnsi="Times New Roman" w:cs="Times New Roman"/>
          <w:b/>
          <w:sz w:val="24"/>
          <w:szCs w:val="24"/>
        </w:rPr>
        <w:t>RELATO PARCERIA COM INVESTIGADOR DA UNIVERSIDAD REY JUAN CARLOS – ESPANHA</w:t>
      </w:r>
    </w:p>
    <w:p w:rsidR="00964E86" w:rsidRDefault="00964E86" w:rsidP="0096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6BC6" w:rsidRDefault="00964E86" w:rsidP="0096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CE8">
        <w:rPr>
          <w:rFonts w:ascii="Times New Roman" w:hAnsi="Times New Roman" w:cs="Times New Roman"/>
          <w:sz w:val="24"/>
          <w:szCs w:val="24"/>
        </w:rPr>
        <w:t>Em dezembro de 2014, par</w:t>
      </w:r>
      <w:r>
        <w:rPr>
          <w:rFonts w:ascii="Times New Roman" w:hAnsi="Times New Roman" w:cs="Times New Roman"/>
          <w:sz w:val="24"/>
          <w:szCs w:val="24"/>
        </w:rPr>
        <w:t xml:space="preserve">ticipamos com o professor Carlos Lozano 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E8">
        <w:rPr>
          <w:rFonts w:ascii="Times New Roman" w:hAnsi="Times New Roman" w:cs="Times New Roman"/>
          <w:sz w:val="24"/>
          <w:szCs w:val="24"/>
        </w:rPr>
        <w:t xml:space="preserve">da mesa </w:t>
      </w:r>
      <w:r w:rsidRPr="004E0CE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construcción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mediática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acontecer de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riesgos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y de catástrofes en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global</w:t>
      </w:r>
      <w:r w:rsidRPr="004E0CE8">
        <w:rPr>
          <w:rFonts w:ascii="Times New Roman" w:hAnsi="Times New Roman" w:cs="Times New Roman"/>
          <w:sz w:val="24"/>
          <w:szCs w:val="24"/>
        </w:rPr>
        <w:t xml:space="preserve"> do IV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Internacional La Latina de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Comunicacion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Social (Tenerife- Espanha) e, logo em seguida, de reuniões com </w:t>
      </w:r>
      <w:r>
        <w:rPr>
          <w:rFonts w:ascii="Times New Roman" w:hAnsi="Times New Roman" w:cs="Times New Roman"/>
          <w:sz w:val="24"/>
          <w:szCs w:val="24"/>
        </w:rPr>
        <w:t xml:space="preserve">seu </w:t>
      </w:r>
      <w:r w:rsidRPr="004E0CE8">
        <w:rPr>
          <w:rFonts w:ascii="Times New Roman" w:hAnsi="Times New Roman" w:cs="Times New Roman"/>
          <w:sz w:val="24"/>
          <w:szCs w:val="24"/>
        </w:rPr>
        <w:t xml:space="preserve">Grupo de Pesquisa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Mediación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Dialéctica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> de 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> Social (</w:t>
      </w:r>
      <w:hyperlink r:id="rId4" w:history="1">
        <w:r w:rsidRPr="009960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https://www.ucm.es/mdcs/</w:t>
        </w:r>
      </w:hyperlink>
      <w:r w:rsidRPr="004E0CE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4E0CE8">
        <w:rPr>
          <w:rFonts w:ascii="Times New Roman" w:hAnsi="Times New Roman" w:cs="Times New Roman"/>
          <w:sz w:val="24"/>
          <w:szCs w:val="24"/>
        </w:rPr>
        <w:t>.</w:t>
      </w:r>
      <w:r w:rsidR="00806BC6">
        <w:rPr>
          <w:rFonts w:ascii="Times New Roman" w:hAnsi="Times New Roman" w:cs="Times New Roman"/>
          <w:sz w:val="24"/>
          <w:szCs w:val="24"/>
        </w:rPr>
        <w:t xml:space="preserve"> O Grupo integra investigadores da </w:t>
      </w:r>
      <w:proofErr w:type="spellStart"/>
      <w:r w:rsidR="00806BC6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806BC6">
        <w:rPr>
          <w:rFonts w:ascii="Times New Roman" w:hAnsi="Times New Roman" w:cs="Times New Roman"/>
          <w:sz w:val="24"/>
          <w:szCs w:val="24"/>
        </w:rPr>
        <w:t xml:space="preserve"> Rey Juan Carlos e da </w:t>
      </w:r>
      <w:proofErr w:type="spellStart"/>
      <w:r w:rsidR="00806BC6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80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C6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="00806BC6">
        <w:rPr>
          <w:rFonts w:ascii="Times New Roman" w:hAnsi="Times New Roman" w:cs="Times New Roman"/>
          <w:sz w:val="24"/>
          <w:szCs w:val="24"/>
        </w:rPr>
        <w:t>.</w:t>
      </w:r>
    </w:p>
    <w:p w:rsidR="00964E86" w:rsidRPr="004E0CE8" w:rsidRDefault="00964E86" w:rsidP="0096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O professor</w:t>
      </w:r>
      <w:r w:rsidR="00806BC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é mexicano, mas mora há décadas na Espanha </w:t>
      </w:r>
      <w:proofErr w:type="gramStart"/>
      <w:r w:rsidR="00806BC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já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Pr="004E0CE8">
        <w:rPr>
          <w:rFonts w:ascii="Times New Roman" w:hAnsi="Times New Roman" w:cs="Times New Roman"/>
          <w:sz w:val="24"/>
          <w:szCs w:val="24"/>
        </w:rPr>
        <w:t>integra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E8">
        <w:rPr>
          <w:rFonts w:ascii="Times New Roman" w:hAnsi="Times New Roman" w:cs="Times New Roman"/>
          <w:sz w:val="24"/>
          <w:szCs w:val="24"/>
        </w:rPr>
        <w:t>nosso Grupo de Pesquisa Estudos de Jornalismo</w:t>
      </w:r>
      <w:r>
        <w:rPr>
          <w:rFonts w:ascii="Times New Roman" w:hAnsi="Times New Roman" w:cs="Times New Roman"/>
          <w:sz w:val="24"/>
          <w:szCs w:val="24"/>
        </w:rPr>
        <w:t xml:space="preserve"> como colaborador estrangeiro</w:t>
      </w:r>
      <w:r w:rsidRPr="004E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86" w:rsidRPr="004E0CE8" w:rsidRDefault="00964E86" w:rsidP="00964E86">
      <w:pPr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CE8">
        <w:rPr>
          <w:rFonts w:ascii="Times New Roman" w:hAnsi="Times New Roman" w:cs="Times New Roman"/>
          <w:sz w:val="24"/>
          <w:szCs w:val="24"/>
        </w:rPr>
        <w:t xml:space="preserve">Atualmente, organizamos, com este investigador um número da </w:t>
      </w:r>
      <w:proofErr w:type="gramStart"/>
      <w:r w:rsidRPr="004E0CE8">
        <w:rPr>
          <w:rFonts w:ascii="Times New Roman" w:hAnsi="Times New Roman" w:cs="Times New Roman"/>
          <w:sz w:val="24"/>
          <w:szCs w:val="24"/>
        </w:rPr>
        <w:t xml:space="preserve">revista 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Disertaciones</w:t>
      </w:r>
      <w:proofErr w:type="spellEnd"/>
      <w:proofErr w:type="gramEnd"/>
      <w:r w:rsidRPr="004E0CE8">
        <w:rPr>
          <w:rFonts w:ascii="Times New Roman" w:hAnsi="Times New Roman" w:cs="Times New Roman"/>
          <w:sz w:val="24"/>
          <w:szCs w:val="24"/>
        </w:rPr>
        <w:t xml:space="preserve"> com o tema “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Riesgos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y Catástrofes” </w:t>
      </w:r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editada conjuntamente entre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Rosario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Colombia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los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Venezuela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Complutense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(Espanha)</w:t>
      </w:r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Este número temático circulará em 2017</w:t>
      </w:r>
    </w:p>
    <w:p w:rsidR="00964E86" w:rsidRPr="004E0CE8" w:rsidRDefault="00964E86" w:rsidP="00964E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CE8">
        <w:rPr>
          <w:rFonts w:ascii="Times New Roman" w:hAnsi="Times New Roman" w:cs="Times New Roman"/>
          <w:sz w:val="24"/>
          <w:szCs w:val="24"/>
        </w:rPr>
        <w:t xml:space="preserve">Em 2015, </w:t>
      </w:r>
      <w:r w:rsidR="008F2601">
        <w:rPr>
          <w:rFonts w:ascii="Times New Roman" w:hAnsi="Times New Roman" w:cs="Times New Roman"/>
          <w:sz w:val="24"/>
          <w:szCs w:val="24"/>
        </w:rPr>
        <w:t>publiquei</w:t>
      </w:r>
      <w:r w:rsidRPr="004E0CE8">
        <w:rPr>
          <w:rFonts w:ascii="Times New Roman" w:hAnsi="Times New Roman" w:cs="Times New Roman"/>
          <w:sz w:val="24"/>
          <w:szCs w:val="24"/>
        </w:rPr>
        <w:t xml:space="preserve"> o artigo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catastrofes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revistas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semanales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brasileñas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: evidencias y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silenciamientos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CE8">
        <w:rPr>
          <w:rFonts w:ascii="Times New Roman" w:hAnsi="Times New Roman" w:cs="Times New Roman"/>
          <w:sz w:val="24"/>
          <w:szCs w:val="24"/>
        </w:rPr>
        <w:t xml:space="preserve">do livro espanhol </w:t>
      </w:r>
      <w:r w:rsidRPr="004E0CE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construcción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acontecer de </w:t>
      </w:r>
      <w:proofErr w:type="spellStart"/>
      <w:r w:rsidRPr="004E0CE8">
        <w:rPr>
          <w:rFonts w:ascii="Times New Roman" w:hAnsi="Times New Roman" w:cs="Times New Roman"/>
          <w:i/>
          <w:sz w:val="24"/>
          <w:szCs w:val="24"/>
        </w:rPr>
        <w:t>riesgos</w:t>
      </w:r>
      <w:proofErr w:type="spellEnd"/>
      <w:r w:rsidRPr="004E0CE8">
        <w:rPr>
          <w:rFonts w:ascii="Times New Roman" w:hAnsi="Times New Roman" w:cs="Times New Roman"/>
          <w:i/>
          <w:sz w:val="24"/>
          <w:szCs w:val="24"/>
        </w:rPr>
        <w:t xml:space="preserve"> y de catástrofes</w:t>
      </w:r>
      <w:r w:rsidRPr="004E0CE8">
        <w:rPr>
          <w:rFonts w:ascii="Times New Roman" w:hAnsi="Times New Roman" w:cs="Times New Roman"/>
          <w:sz w:val="24"/>
          <w:szCs w:val="24"/>
        </w:rPr>
        <w:t xml:space="preserve"> </w:t>
      </w:r>
      <w:r w:rsidRPr="004E0CE8">
        <w:t>(</w:t>
      </w:r>
      <w:hyperlink r:id="rId5" w:history="1">
        <w:r w:rsidRPr="004E0C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http://www.cuadernosartesanos.org/2015/cac82.pdf</w:t>
        </w:r>
      </w:hyperlink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organizado por Lozano </w:t>
      </w:r>
      <w:proofErr w:type="spellStart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>Ascencio</w:t>
      </w:r>
      <w:proofErr w:type="spellEnd"/>
      <w:r w:rsidRPr="004E0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publicamos conjuntamente o artigo </w:t>
      </w:r>
      <w:r w:rsidRPr="00EE6492">
        <w:rPr>
          <w:rFonts w:ascii="Times New Roman" w:hAnsi="Times New Roman"/>
          <w:i/>
          <w:sz w:val="24"/>
        </w:rPr>
        <w:t xml:space="preserve">O homo </w:t>
      </w:r>
      <w:proofErr w:type="spellStart"/>
      <w:r w:rsidRPr="00EE6492">
        <w:rPr>
          <w:rFonts w:ascii="Times New Roman" w:hAnsi="Times New Roman"/>
          <w:i/>
          <w:sz w:val="24"/>
        </w:rPr>
        <w:t>calamitatem</w:t>
      </w:r>
      <w:proofErr w:type="spellEnd"/>
      <w:r w:rsidRPr="00EE6492">
        <w:rPr>
          <w:rFonts w:ascii="Times New Roman" w:hAnsi="Times New Roman"/>
          <w:i/>
          <w:sz w:val="24"/>
        </w:rPr>
        <w:t xml:space="preserve">: a comunicação de riscos e de catástrofes na evolução da insegurança social </w:t>
      </w:r>
      <w:r w:rsidRPr="004E0CE8">
        <w:rPr>
          <w:rFonts w:ascii="Times New Roman" w:hAnsi="Times New Roman"/>
          <w:sz w:val="24"/>
        </w:rPr>
        <w:t xml:space="preserve">(Revista </w:t>
      </w:r>
      <w:proofErr w:type="spellStart"/>
      <w:r w:rsidRPr="004E0CE8">
        <w:rPr>
          <w:rFonts w:ascii="Times New Roman" w:hAnsi="Times New Roman"/>
          <w:sz w:val="24"/>
        </w:rPr>
        <w:t>Ânimus</w:t>
      </w:r>
      <w:proofErr w:type="spellEnd"/>
      <w:r w:rsidRPr="004E0CE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do nosso Programa de Pós-Graduação em Comunicação</w:t>
      </w:r>
      <w:r w:rsidRPr="004E0CE8">
        <w:rPr>
          <w:rFonts w:ascii="Times New Roman" w:hAnsi="Times New Roman"/>
          <w:sz w:val="24"/>
        </w:rPr>
        <w:t xml:space="preserve">). </w:t>
      </w:r>
      <w:r w:rsidRPr="004E0CE8">
        <w:rPr>
          <w:rFonts w:ascii="Times New Roman" w:hAnsi="Times New Roman" w:cs="Times New Roman"/>
          <w:sz w:val="24"/>
          <w:szCs w:val="24"/>
        </w:rPr>
        <w:t xml:space="preserve">Com mesmo pesquisador, </w:t>
      </w:r>
      <w:r>
        <w:rPr>
          <w:rFonts w:ascii="Times New Roman" w:hAnsi="Times New Roman" w:cs="Times New Roman"/>
          <w:sz w:val="24"/>
          <w:szCs w:val="24"/>
        </w:rPr>
        <w:t xml:space="preserve">submetemos </w:t>
      </w:r>
      <w:r w:rsidRPr="004E0CE8">
        <w:rPr>
          <w:rFonts w:ascii="Times New Roman" w:hAnsi="Times New Roman" w:cs="Times New Roman"/>
          <w:sz w:val="24"/>
          <w:szCs w:val="24"/>
        </w:rPr>
        <w:t xml:space="preserve">à revista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Chasqui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em janeiro </w:t>
      </w:r>
      <w:r>
        <w:rPr>
          <w:rFonts w:ascii="Times New Roman" w:hAnsi="Times New Roman" w:cs="Times New Roman"/>
          <w:sz w:val="24"/>
          <w:szCs w:val="24"/>
        </w:rPr>
        <w:t>de 2016</w:t>
      </w:r>
      <w:r w:rsidRPr="004E0CE8">
        <w:rPr>
          <w:rFonts w:ascii="Times New Roman" w:hAnsi="Times New Roman" w:cs="Times New Roman"/>
          <w:sz w:val="24"/>
          <w:szCs w:val="24"/>
        </w:rPr>
        <w:t xml:space="preserve"> um artigo analisando a cobertura da erupção do vulcão Nevado </w:t>
      </w:r>
      <w:proofErr w:type="spellStart"/>
      <w:r w:rsidRPr="004E0CE8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4E0CE8">
        <w:rPr>
          <w:rFonts w:ascii="Times New Roman" w:hAnsi="Times New Roman" w:cs="Times New Roman"/>
          <w:sz w:val="24"/>
          <w:szCs w:val="24"/>
        </w:rPr>
        <w:t xml:space="preserve"> Ruiz na Col</w:t>
      </w:r>
      <w:r>
        <w:rPr>
          <w:rFonts w:ascii="Times New Roman" w:hAnsi="Times New Roman" w:cs="Times New Roman"/>
          <w:sz w:val="24"/>
          <w:szCs w:val="24"/>
        </w:rPr>
        <w:t xml:space="preserve">ômbia e </w:t>
      </w:r>
      <w:r w:rsidRPr="004E0CE8">
        <w:rPr>
          <w:rFonts w:ascii="Times New Roman" w:hAnsi="Times New Roman" w:cs="Times New Roman"/>
          <w:sz w:val="24"/>
          <w:szCs w:val="24"/>
        </w:rPr>
        <w:t>o rompimento da barragem de Mariana</w:t>
      </w:r>
      <w:r>
        <w:rPr>
          <w:rFonts w:ascii="Times New Roman" w:hAnsi="Times New Roman" w:cs="Times New Roman"/>
          <w:sz w:val="24"/>
          <w:szCs w:val="24"/>
        </w:rPr>
        <w:t>, ocorrido 30 anos depois</w:t>
      </w:r>
      <w:r w:rsidRPr="004E0CE8">
        <w:rPr>
          <w:rFonts w:ascii="Times New Roman" w:hAnsi="Times New Roman" w:cs="Times New Roman"/>
          <w:sz w:val="24"/>
          <w:szCs w:val="24"/>
        </w:rPr>
        <w:t>.</w:t>
      </w:r>
    </w:p>
    <w:p w:rsidR="00FD36C3" w:rsidRDefault="00FD36C3">
      <w:bookmarkStart w:id="0" w:name="_GoBack"/>
      <w:bookmarkEnd w:id="0"/>
    </w:p>
    <w:sectPr w:rsidR="00FD3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6"/>
    <w:rsid w:val="00806BC6"/>
    <w:rsid w:val="008F2601"/>
    <w:rsid w:val="00964E8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D5ED-A208-46B6-A3FA-6DB1450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8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4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64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6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adernosartesanos.org/2015/cac82.pdf" TargetMode="External"/><Relationship Id="rId4" Type="http://schemas.openxmlformats.org/officeDocument/2006/relationships/hyperlink" Target="https://www.ucm.es/mdc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Franz Amaral</dc:creator>
  <cp:keywords/>
  <dc:description/>
  <cp:lastModifiedBy>Márcia Franz Amaral</cp:lastModifiedBy>
  <cp:revision>3</cp:revision>
  <dcterms:created xsi:type="dcterms:W3CDTF">2016-02-17T10:11:00Z</dcterms:created>
  <dcterms:modified xsi:type="dcterms:W3CDTF">2016-02-17T10:16:00Z</dcterms:modified>
</cp:coreProperties>
</file>